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4B4A1A6B" w:rsidR="00EB338B" w:rsidRDefault="00D73F61" w:rsidP="00CD5B12">
      <w:pPr>
        <w:rPr>
          <w:rFonts w:ascii="Times New Roman" w:hAnsi="Times New Roman" w:cs="Times New Roman"/>
          <w:sz w:val="38"/>
          <w:szCs w:val="38"/>
        </w:rPr>
      </w:pPr>
      <w:r>
        <w:rPr>
          <w:rFonts w:ascii="Times New Roman" w:hAnsi="Times New Roman" w:cs="Times New Roman"/>
          <w:sz w:val="38"/>
          <w:szCs w:val="38"/>
        </w:rPr>
        <w:t>Exodus Chapter 19 Verses 1 – 2</w:t>
      </w:r>
    </w:p>
    <w:p w14:paraId="16C52714" w14:textId="2B307098" w:rsidR="00D73F61" w:rsidRDefault="00D73F61" w:rsidP="00D73F6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In a sense, everything that they had gone through up until this point was meant to bring them </w:t>
      </w:r>
      <w:r w:rsidRPr="002A2E4B">
        <w:rPr>
          <w:rFonts w:ascii="Times New Roman" w:hAnsi="Times New Roman" w:cs="Times New Roman"/>
          <w:b/>
          <w:i/>
          <w:sz w:val="38"/>
          <w:szCs w:val="38"/>
          <w:u w:val="single"/>
        </w:rPr>
        <w:t>here.</w:t>
      </w:r>
      <w:r>
        <w:rPr>
          <w:rFonts w:ascii="Times New Roman" w:hAnsi="Times New Roman" w:cs="Times New Roman"/>
          <w:sz w:val="38"/>
          <w:szCs w:val="38"/>
        </w:rPr>
        <w:t xml:space="preserve">  Back in Exodus Chapter 3 Verse 12, while Moses was tending the flocks of Jethro</w:t>
      </w:r>
      <w:r w:rsidR="002A2E4B">
        <w:rPr>
          <w:rFonts w:ascii="Times New Roman" w:hAnsi="Times New Roman" w:cs="Times New Roman"/>
          <w:sz w:val="38"/>
          <w:szCs w:val="38"/>
        </w:rPr>
        <w:t xml:space="preserve">, </w:t>
      </w:r>
      <w:r>
        <w:rPr>
          <w:rFonts w:ascii="Times New Roman" w:hAnsi="Times New Roman" w:cs="Times New Roman"/>
          <w:sz w:val="38"/>
          <w:szCs w:val="38"/>
        </w:rPr>
        <w:t xml:space="preserve">God appeared to him in the burning bush and said, </w:t>
      </w:r>
      <w:r w:rsidRPr="002A2E4B">
        <w:rPr>
          <w:rFonts w:ascii="Times New Roman" w:hAnsi="Times New Roman" w:cs="Times New Roman"/>
          <w:i/>
          <w:sz w:val="38"/>
          <w:szCs w:val="38"/>
        </w:rPr>
        <w:t>“I will certainly be with you.  And this shall be a sign to you that I have sent you: When you have brought the people out of Egypt, you shall serve God on this mountain.”</w:t>
      </w:r>
      <w:r>
        <w:rPr>
          <w:rFonts w:ascii="Times New Roman" w:hAnsi="Times New Roman" w:cs="Times New Roman"/>
          <w:sz w:val="38"/>
          <w:szCs w:val="38"/>
        </w:rPr>
        <w:t xml:space="preserve">  </w:t>
      </w:r>
    </w:p>
    <w:p w14:paraId="5224F596" w14:textId="5172527A" w:rsidR="00D73F61" w:rsidRDefault="00D73F61" w:rsidP="00D73F6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It’s been over a </w:t>
      </w:r>
      <w:r w:rsidRPr="002A2E4B">
        <w:rPr>
          <w:rFonts w:ascii="Times New Roman" w:hAnsi="Times New Roman" w:cs="Times New Roman"/>
          <w:b/>
          <w:sz w:val="38"/>
          <w:szCs w:val="38"/>
          <w:u w:val="single"/>
        </w:rPr>
        <w:t>year.</w:t>
      </w:r>
      <w:r>
        <w:rPr>
          <w:rFonts w:ascii="Times New Roman" w:hAnsi="Times New Roman" w:cs="Times New Roman"/>
          <w:sz w:val="38"/>
          <w:szCs w:val="38"/>
        </w:rPr>
        <w:t xml:space="preserve">  Ten plagues.  The oppression and miraculous defeat of the Egyptian army.  The provision for the millions.  The manna…  The water from the rock.  All the while, the problems and frustrations with the people… </w:t>
      </w:r>
      <w:r w:rsidRPr="002A2E4B">
        <w:rPr>
          <w:rFonts w:ascii="Times New Roman" w:hAnsi="Times New Roman" w:cs="Times New Roman"/>
          <w:b/>
          <w:i/>
          <w:sz w:val="38"/>
          <w:szCs w:val="38"/>
          <w:u w:val="single"/>
        </w:rPr>
        <w:t>and yet just as God had promised, Moses arrives.</w:t>
      </w:r>
      <w:r>
        <w:rPr>
          <w:rFonts w:ascii="Times New Roman" w:hAnsi="Times New Roman" w:cs="Times New Roman"/>
          <w:sz w:val="38"/>
          <w:szCs w:val="38"/>
        </w:rPr>
        <w:t xml:space="preserve">  I like that.  I’m a middle-aged man now.  My kids are no longer little.  I’m more than halfway through a typical 30-year career at my place of work and almost </w:t>
      </w:r>
      <w:r w:rsidR="002A2E4B">
        <w:rPr>
          <w:rFonts w:ascii="Times New Roman" w:hAnsi="Times New Roman" w:cs="Times New Roman"/>
          <w:sz w:val="38"/>
          <w:szCs w:val="38"/>
        </w:rPr>
        <w:t>at the place</w:t>
      </w:r>
      <w:r>
        <w:rPr>
          <w:rFonts w:ascii="Times New Roman" w:hAnsi="Times New Roman" w:cs="Times New Roman"/>
          <w:sz w:val="38"/>
          <w:szCs w:val="38"/>
        </w:rPr>
        <w:t xml:space="preserve"> in terms of ministry as well…  My childhood which used to dictate so much in my heart…seems like it was a </w:t>
      </w:r>
      <w:r w:rsidRPr="002A2E4B">
        <w:rPr>
          <w:rFonts w:ascii="Times New Roman" w:hAnsi="Times New Roman" w:cs="Times New Roman"/>
          <w:b/>
          <w:i/>
          <w:sz w:val="38"/>
          <w:szCs w:val="38"/>
        </w:rPr>
        <w:t>lifetime</w:t>
      </w:r>
      <w:r>
        <w:rPr>
          <w:rFonts w:ascii="Times New Roman" w:hAnsi="Times New Roman" w:cs="Times New Roman"/>
          <w:sz w:val="38"/>
          <w:szCs w:val="38"/>
        </w:rPr>
        <w:t xml:space="preserve"> ago now…</w:t>
      </w:r>
    </w:p>
    <w:p w14:paraId="20F4E4E4" w14:textId="77777777" w:rsidR="00573306" w:rsidRDefault="00D73F61" w:rsidP="00D73F6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Schooling, college, grad school…</w:t>
      </w:r>
      <w:r w:rsidR="00573306">
        <w:rPr>
          <w:rFonts w:ascii="Times New Roman" w:hAnsi="Times New Roman" w:cs="Times New Roman"/>
          <w:sz w:val="38"/>
          <w:szCs w:val="38"/>
        </w:rPr>
        <w:t xml:space="preserve">losing those that were everything to me.  First my grandfather, then my grandmother, then my father and then my mother…meeting and marrying April, </w:t>
      </w:r>
      <w:r>
        <w:rPr>
          <w:rFonts w:ascii="Times New Roman" w:hAnsi="Times New Roman" w:cs="Times New Roman"/>
          <w:sz w:val="38"/>
          <w:szCs w:val="38"/>
        </w:rPr>
        <w:t>even coming to the Lord, planting this church…</w:t>
      </w:r>
      <w:r w:rsidRPr="002A2E4B">
        <w:rPr>
          <w:rFonts w:ascii="Times New Roman" w:hAnsi="Times New Roman" w:cs="Times New Roman"/>
          <w:b/>
          <w:sz w:val="38"/>
          <w:szCs w:val="38"/>
          <w:u w:val="single"/>
        </w:rPr>
        <w:t xml:space="preserve">seem </w:t>
      </w:r>
      <w:r w:rsidR="00573306" w:rsidRPr="002A2E4B">
        <w:rPr>
          <w:rFonts w:ascii="Times New Roman" w:hAnsi="Times New Roman" w:cs="Times New Roman"/>
          <w:b/>
          <w:sz w:val="38"/>
          <w:szCs w:val="38"/>
          <w:u w:val="single"/>
        </w:rPr>
        <w:t>so long ago at times</w:t>
      </w:r>
      <w:r w:rsidR="00573306">
        <w:rPr>
          <w:rFonts w:ascii="Times New Roman" w:hAnsi="Times New Roman" w:cs="Times New Roman"/>
          <w:sz w:val="38"/>
          <w:szCs w:val="38"/>
        </w:rPr>
        <w:t xml:space="preserve">…  Life is funny that way, I guess…  And now it’s almost </w:t>
      </w:r>
      <w:proofErr w:type="gramStart"/>
      <w:r w:rsidR="00573306">
        <w:rPr>
          <w:rFonts w:ascii="Times New Roman" w:hAnsi="Times New Roman" w:cs="Times New Roman"/>
          <w:sz w:val="38"/>
          <w:szCs w:val="38"/>
        </w:rPr>
        <w:t>like</w:t>
      </w:r>
      <w:proofErr w:type="gramEnd"/>
      <w:r w:rsidR="00573306">
        <w:rPr>
          <w:rFonts w:ascii="Times New Roman" w:hAnsi="Times New Roman" w:cs="Times New Roman"/>
          <w:sz w:val="38"/>
          <w:szCs w:val="38"/>
        </w:rPr>
        <w:t xml:space="preserve"> that mountain is just ahead, perhaps I’m </w:t>
      </w:r>
      <w:r w:rsidR="00573306" w:rsidRPr="002A2E4B">
        <w:rPr>
          <w:rFonts w:ascii="Times New Roman" w:hAnsi="Times New Roman" w:cs="Times New Roman"/>
          <w:i/>
          <w:sz w:val="38"/>
          <w:szCs w:val="38"/>
          <w:u w:val="single"/>
        </w:rPr>
        <w:t>already</w:t>
      </w:r>
      <w:r w:rsidR="00573306">
        <w:rPr>
          <w:rFonts w:ascii="Times New Roman" w:hAnsi="Times New Roman" w:cs="Times New Roman"/>
          <w:sz w:val="38"/>
          <w:szCs w:val="38"/>
        </w:rPr>
        <w:t xml:space="preserve"> on it…I do know that the best is yet to come…</w:t>
      </w:r>
      <w:r w:rsidR="00573306" w:rsidRPr="002A2E4B">
        <w:rPr>
          <w:rFonts w:ascii="Times New Roman" w:hAnsi="Times New Roman" w:cs="Times New Roman"/>
          <w:b/>
          <w:i/>
          <w:sz w:val="38"/>
          <w:szCs w:val="38"/>
          <w:u w:val="single"/>
        </w:rPr>
        <w:t>because nothing is lost, nothing is wasted and nothing means nothing in the life of a child of God.</w:t>
      </w:r>
      <w:r w:rsidR="00573306">
        <w:rPr>
          <w:rFonts w:ascii="Times New Roman" w:hAnsi="Times New Roman" w:cs="Times New Roman"/>
          <w:sz w:val="38"/>
          <w:szCs w:val="38"/>
        </w:rPr>
        <w:t xml:space="preserve">  Chuck Smith used to say, </w:t>
      </w:r>
      <w:r w:rsidR="00573306" w:rsidRPr="002A2E4B">
        <w:rPr>
          <w:rFonts w:ascii="Times New Roman" w:hAnsi="Times New Roman" w:cs="Times New Roman"/>
          <w:i/>
          <w:sz w:val="38"/>
          <w:szCs w:val="38"/>
        </w:rPr>
        <w:t>“Everything is preparation for the next thing.”</w:t>
      </w:r>
      <w:r w:rsidR="00573306">
        <w:rPr>
          <w:rFonts w:ascii="Times New Roman" w:hAnsi="Times New Roman" w:cs="Times New Roman"/>
          <w:sz w:val="38"/>
          <w:szCs w:val="38"/>
        </w:rPr>
        <w:t xml:space="preserve">  </w:t>
      </w:r>
    </w:p>
    <w:p w14:paraId="116EB95C" w14:textId="6CD47950" w:rsidR="00746EF6" w:rsidRDefault="00573306" w:rsidP="00D73F6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It’s true with you, it’s true with me…</w:t>
      </w:r>
      <w:r w:rsidRPr="00746EF6">
        <w:rPr>
          <w:rFonts w:ascii="Times New Roman" w:hAnsi="Times New Roman" w:cs="Times New Roman"/>
          <w:b/>
          <w:i/>
          <w:sz w:val="38"/>
          <w:szCs w:val="38"/>
          <w:u w:val="single"/>
        </w:rPr>
        <w:t>God is at work in my life and in you</w:t>
      </w:r>
      <w:r w:rsidR="002A2E4B" w:rsidRPr="00746EF6">
        <w:rPr>
          <w:rFonts w:ascii="Times New Roman" w:hAnsi="Times New Roman" w:cs="Times New Roman"/>
          <w:b/>
          <w:i/>
          <w:sz w:val="38"/>
          <w:szCs w:val="38"/>
          <w:u w:val="single"/>
        </w:rPr>
        <w:t>…</w:t>
      </w:r>
      <w:r w:rsidRPr="00746EF6">
        <w:rPr>
          <w:rFonts w:ascii="Times New Roman" w:hAnsi="Times New Roman" w:cs="Times New Roman"/>
          <w:b/>
          <w:i/>
          <w:sz w:val="38"/>
          <w:szCs w:val="38"/>
          <w:u w:val="single"/>
        </w:rPr>
        <w:t>preparing us for what is yet ahead.</w:t>
      </w:r>
      <w:r>
        <w:rPr>
          <w:rFonts w:ascii="Times New Roman" w:hAnsi="Times New Roman" w:cs="Times New Roman"/>
          <w:sz w:val="38"/>
          <w:szCs w:val="38"/>
        </w:rPr>
        <w:t xml:space="preserve">  </w:t>
      </w:r>
      <w:r w:rsidR="002A2E4B">
        <w:rPr>
          <w:rFonts w:ascii="Times New Roman" w:hAnsi="Times New Roman" w:cs="Times New Roman"/>
          <w:sz w:val="38"/>
          <w:szCs w:val="38"/>
        </w:rPr>
        <w:t xml:space="preserve">It’s an amazing truth…faith and following the Lord, trusting God </w:t>
      </w:r>
      <w:r w:rsidR="00746EF6">
        <w:rPr>
          <w:rFonts w:ascii="Times New Roman" w:hAnsi="Times New Roman" w:cs="Times New Roman"/>
          <w:sz w:val="38"/>
          <w:szCs w:val="38"/>
        </w:rPr>
        <w:t>and allowing Him to take me where I need to be, where I ought to go…</w:t>
      </w:r>
      <w:r w:rsidR="00746EF6" w:rsidRPr="00746EF6">
        <w:rPr>
          <w:rFonts w:ascii="Times New Roman" w:hAnsi="Times New Roman" w:cs="Times New Roman"/>
          <w:b/>
          <w:sz w:val="38"/>
          <w:szCs w:val="38"/>
          <w:u w:val="single"/>
        </w:rPr>
        <w:t xml:space="preserve">it is truly the work </w:t>
      </w:r>
      <w:r w:rsidR="00746EF6" w:rsidRPr="00746EF6">
        <w:rPr>
          <w:rFonts w:ascii="Times New Roman" w:hAnsi="Times New Roman" w:cs="Times New Roman"/>
          <w:b/>
          <w:sz w:val="38"/>
          <w:szCs w:val="38"/>
          <w:u w:val="single"/>
        </w:rPr>
        <w:lastRenderedPageBreak/>
        <w:t>of the moment.</w:t>
      </w:r>
      <w:r w:rsidR="00746EF6">
        <w:rPr>
          <w:rFonts w:ascii="Times New Roman" w:hAnsi="Times New Roman" w:cs="Times New Roman"/>
          <w:sz w:val="38"/>
          <w:szCs w:val="38"/>
        </w:rPr>
        <w:t xml:space="preserve">  Just being faithful right here, right now.  </w:t>
      </w:r>
      <w:r w:rsidR="00746EF6" w:rsidRPr="00746EF6">
        <w:rPr>
          <w:rFonts w:ascii="Times New Roman" w:hAnsi="Times New Roman" w:cs="Times New Roman"/>
          <w:b/>
          <w:i/>
          <w:sz w:val="38"/>
          <w:szCs w:val="38"/>
          <w:u w:val="single"/>
        </w:rPr>
        <w:t>The simplest steps of faith will be the most solid of faith.</w:t>
      </w:r>
      <w:r w:rsidR="00746EF6">
        <w:rPr>
          <w:rFonts w:ascii="Times New Roman" w:hAnsi="Times New Roman" w:cs="Times New Roman"/>
          <w:sz w:val="38"/>
          <w:szCs w:val="38"/>
        </w:rPr>
        <w:t xml:space="preserve">  God right now, unseen and almost unbeknownst is preparing you for what is yet ahead.</w:t>
      </w:r>
    </w:p>
    <w:p w14:paraId="6B9A9E5B" w14:textId="6E5A563A" w:rsidR="00573306" w:rsidRDefault="00573306" w:rsidP="00D73F6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 think about Madison getting married.  </w:t>
      </w:r>
      <w:r w:rsidRPr="002A2E4B">
        <w:rPr>
          <w:rFonts w:ascii="Times New Roman" w:hAnsi="Times New Roman" w:cs="Times New Roman"/>
          <w:b/>
          <w:sz w:val="38"/>
          <w:szCs w:val="38"/>
          <w:u w:val="single"/>
        </w:rPr>
        <w:t>I’m not prepared for that yet</w:t>
      </w:r>
      <w:r>
        <w:rPr>
          <w:rFonts w:ascii="Times New Roman" w:hAnsi="Times New Roman" w:cs="Times New Roman"/>
          <w:sz w:val="38"/>
          <w:szCs w:val="38"/>
        </w:rPr>
        <w:t>…HA.  But having her at 12 and loving her and being her dad now…I know that’s preparing her…</w:t>
      </w:r>
      <w:r w:rsidR="002A2E4B">
        <w:rPr>
          <w:rFonts w:ascii="Times New Roman" w:hAnsi="Times New Roman" w:cs="Times New Roman"/>
          <w:sz w:val="38"/>
          <w:szCs w:val="38"/>
        </w:rPr>
        <w:t>and also me.</w:t>
      </w:r>
      <w:r>
        <w:rPr>
          <w:rFonts w:ascii="Times New Roman" w:hAnsi="Times New Roman" w:cs="Times New Roman"/>
          <w:sz w:val="38"/>
          <w:szCs w:val="38"/>
        </w:rPr>
        <w:t xml:space="preserve">  I think about Link getting a driver’s license.  </w:t>
      </w:r>
      <w:r w:rsidRPr="005B7713">
        <w:rPr>
          <w:rFonts w:ascii="Times New Roman" w:hAnsi="Times New Roman" w:cs="Times New Roman"/>
          <w:b/>
          <w:sz w:val="38"/>
          <w:szCs w:val="38"/>
          <w:u w:val="single"/>
        </w:rPr>
        <w:t>The world is not prepared for that yet!!</w:t>
      </w:r>
      <w:r>
        <w:rPr>
          <w:rFonts w:ascii="Times New Roman" w:hAnsi="Times New Roman" w:cs="Times New Roman"/>
          <w:sz w:val="38"/>
          <w:szCs w:val="38"/>
        </w:rPr>
        <w:t xml:space="preserve">  Maybe </w:t>
      </w:r>
      <w:proofErr w:type="spellStart"/>
      <w:r>
        <w:rPr>
          <w:rFonts w:ascii="Times New Roman" w:hAnsi="Times New Roman" w:cs="Times New Roman"/>
          <w:sz w:val="38"/>
          <w:szCs w:val="38"/>
        </w:rPr>
        <w:t>y’all</w:t>
      </w:r>
      <w:proofErr w:type="spellEnd"/>
      <w:r>
        <w:rPr>
          <w:rFonts w:ascii="Times New Roman" w:hAnsi="Times New Roman" w:cs="Times New Roman"/>
          <w:sz w:val="38"/>
          <w:szCs w:val="38"/>
        </w:rPr>
        <w:t xml:space="preserve"> will luck out and we’ll have </w:t>
      </w:r>
      <w:r w:rsidRPr="005B7713">
        <w:rPr>
          <w:rFonts w:ascii="Times New Roman" w:hAnsi="Times New Roman" w:cs="Times New Roman"/>
          <w:i/>
          <w:sz w:val="38"/>
          <w:szCs w:val="38"/>
        </w:rPr>
        <w:t>self</w:t>
      </w:r>
      <w:r w:rsidR="005B7713" w:rsidRPr="005B7713">
        <w:rPr>
          <w:rFonts w:ascii="Times New Roman" w:hAnsi="Times New Roman" w:cs="Times New Roman"/>
          <w:i/>
          <w:sz w:val="38"/>
          <w:szCs w:val="38"/>
        </w:rPr>
        <w:t>-</w:t>
      </w:r>
      <w:r w:rsidRPr="005B7713">
        <w:rPr>
          <w:rFonts w:ascii="Times New Roman" w:hAnsi="Times New Roman" w:cs="Times New Roman"/>
          <w:i/>
          <w:sz w:val="38"/>
          <w:szCs w:val="38"/>
        </w:rPr>
        <w:t>driving</w:t>
      </w:r>
      <w:r>
        <w:rPr>
          <w:rFonts w:ascii="Times New Roman" w:hAnsi="Times New Roman" w:cs="Times New Roman"/>
          <w:sz w:val="38"/>
          <w:szCs w:val="38"/>
        </w:rPr>
        <w:t xml:space="preserve"> cars by then!  HA!  You see I know great things are ahead…  The church growing.  People getting saved.  Folks meeting Jesus.  Finding out He’s all they’ve ever wanted and needed…I can’t get enough of that…</w:t>
      </w:r>
    </w:p>
    <w:p w14:paraId="3E5B1F61" w14:textId="77777777" w:rsidR="00573306" w:rsidRDefault="00573306" w:rsidP="00D73F6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But I also know that there </w:t>
      </w:r>
      <w:proofErr w:type="gramStart"/>
      <w:r>
        <w:rPr>
          <w:rFonts w:ascii="Times New Roman" w:hAnsi="Times New Roman" w:cs="Times New Roman"/>
          <w:sz w:val="38"/>
          <w:szCs w:val="38"/>
        </w:rPr>
        <w:t>is</w:t>
      </w:r>
      <w:proofErr w:type="gramEnd"/>
      <w:r>
        <w:rPr>
          <w:rFonts w:ascii="Times New Roman" w:hAnsi="Times New Roman" w:cs="Times New Roman"/>
          <w:sz w:val="38"/>
          <w:szCs w:val="38"/>
        </w:rPr>
        <w:t xml:space="preserve"> perhaps great challenges yet ahead and life right now, trusting God and continuing to grow in Him the best I can…</w:t>
      </w:r>
      <w:r w:rsidRPr="005B7713">
        <w:rPr>
          <w:rFonts w:ascii="Times New Roman" w:hAnsi="Times New Roman" w:cs="Times New Roman"/>
          <w:b/>
          <w:sz w:val="38"/>
          <w:szCs w:val="38"/>
          <w:u w:val="single"/>
        </w:rPr>
        <w:t>will prepare me for what may be ahead.</w:t>
      </w:r>
      <w:r>
        <w:rPr>
          <w:rFonts w:ascii="Times New Roman" w:hAnsi="Times New Roman" w:cs="Times New Roman"/>
          <w:sz w:val="38"/>
          <w:szCs w:val="38"/>
        </w:rPr>
        <w:t xml:space="preserve">  </w:t>
      </w:r>
      <w:r w:rsidRPr="005B7713">
        <w:rPr>
          <w:rFonts w:ascii="Times New Roman" w:hAnsi="Times New Roman" w:cs="Times New Roman"/>
          <w:b/>
          <w:i/>
          <w:sz w:val="38"/>
          <w:szCs w:val="38"/>
        </w:rPr>
        <w:t>Equip me</w:t>
      </w:r>
      <w:r>
        <w:rPr>
          <w:rFonts w:ascii="Times New Roman" w:hAnsi="Times New Roman" w:cs="Times New Roman"/>
          <w:sz w:val="38"/>
          <w:szCs w:val="38"/>
        </w:rPr>
        <w:t xml:space="preserve"> to help and handle those that need it…and </w:t>
      </w:r>
      <w:r w:rsidRPr="005B7713">
        <w:rPr>
          <w:rFonts w:ascii="Times New Roman" w:hAnsi="Times New Roman" w:cs="Times New Roman"/>
          <w:b/>
          <w:i/>
          <w:sz w:val="38"/>
          <w:szCs w:val="38"/>
        </w:rPr>
        <w:t>arm me</w:t>
      </w:r>
      <w:r>
        <w:rPr>
          <w:rFonts w:ascii="Times New Roman" w:hAnsi="Times New Roman" w:cs="Times New Roman"/>
          <w:sz w:val="38"/>
          <w:szCs w:val="38"/>
        </w:rPr>
        <w:t xml:space="preserve"> against the </w:t>
      </w:r>
      <w:r w:rsidRPr="005B7713">
        <w:rPr>
          <w:rFonts w:ascii="Times New Roman" w:hAnsi="Times New Roman" w:cs="Times New Roman"/>
          <w:sz w:val="38"/>
          <w:szCs w:val="38"/>
          <w:u w:val="single"/>
        </w:rPr>
        <w:t>rush</w:t>
      </w:r>
      <w:r>
        <w:rPr>
          <w:rFonts w:ascii="Times New Roman" w:hAnsi="Times New Roman" w:cs="Times New Roman"/>
          <w:sz w:val="38"/>
          <w:szCs w:val="38"/>
        </w:rPr>
        <w:t xml:space="preserve"> of the enemy on my life and those that I love.  All that Israel had gone through, all that Moses had gone through…all to bring him here.  And this chapter is the preparation for the next…when God will reveal to Moses, the people and to us the revelation of righteousness in giving of the law.</w:t>
      </w:r>
    </w:p>
    <w:p w14:paraId="676E3D58" w14:textId="2E57EE04" w:rsidR="00D73F61" w:rsidRDefault="00573306" w:rsidP="00573306">
      <w:pPr>
        <w:rPr>
          <w:rFonts w:ascii="Times New Roman" w:hAnsi="Times New Roman" w:cs="Times New Roman"/>
          <w:sz w:val="38"/>
          <w:szCs w:val="38"/>
        </w:rPr>
      </w:pPr>
      <w:r>
        <w:rPr>
          <w:rFonts w:ascii="Times New Roman" w:hAnsi="Times New Roman" w:cs="Times New Roman"/>
          <w:sz w:val="38"/>
          <w:szCs w:val="38"/>
        </w:rPr>
        <w:t xml:space="preserve">Exodus Chapter 19 Verses 3 - </w:t>
      </w:r>
      <w:r w:rsidR="00A704AA">
        <w:rPr>
          <w:rFonts w:ascii="Times New Roman" w:hAnsi="Times New Roman" w:cs="Times New Roman"/>
          <w:sz w:val="38"/>
          <w:szCs w:val="38"/>
        </w:rPr>
        <w:t>6</w:t>
      </w:r>
    </w:p>
    <w:p w14:paraId="44092832" w14:textId="5808794A" w:rsidR="00A704AA" w:rsidRDefault="00A704AA" w:rsidP="00A704AA">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Here we get a glimpse of </w:t>
      </w:r>
      <w:r w:rsidRPr="005B7713">
        <w:rPr>
          <w:rFonts w:ascii="Times New Roman" w:hAnsi="Times New Roman" w:cs="Times New Roman"/>
          <w:b/>
          <w:sz w:val="38"/>
          <w:szCs w:val="38"/>
          <w:u w:val="single"/>
        </w:rPr>
        <w:t>God’s plan for Israel.</w:t>
      </w:r>
      <w:r>
        <w:rPr>
          <w:rFonts w:ascii="Times New Roman" w:hAnsi="Times New Roman" w:cs="Times New Roman"/>
          <w:sz w:val="38"/>
          <w:szCs w:val="38"/>
        </w:rPr>
        <w:t xml:space="preserve">  Israel as a nation, yes but I also remember </w:t>
      </w:r>
      <w:r w:rsidRPr="005B7713">
        <w:rPr>
          <w:rFonts w:ascii="Times New Roman" w:hAnsi="Times New Roman" w:cs="Times New Roman"/>
          <w:i/>
          <w:sz w:val="38"/>
          <w:szCs w:val="38"/>
        </w:rPr>
        <w:t>Israel as a man.</w:t>
      </w:r>
      <w:r>
        <w:rPr>
          <w:rFonts w:ascii="Times New Roman" w:hAnsi="Times New Roman" w:cs="Times New Roman"/>
          <w:sz w:val="38"/>
          <w:szCs w:val="38"/>
        </w:rPr>
        <w:t xml:space="preserve">  His father Isaac, his father Abraham.  His son Joseph…  Yes, Israel as a nation but there is also a respect in my heart towards these men that walked with God, trusted God, lived in that trust…and then I consider the nation…  </w:t>
      </w:r>
    </w:p>
    <w:p w14:paraId="5821F036" w14:textId="555B1487" w:rsidR="00A704AA" w:rsidRDefault="00A704AA" w:rsidP="00A704AA">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God says to them, </w:t>
      </w:r>
      <w:r w:rsidRPr="005B7713">
        <w:rPr>
          <w:rFonts w:ascii="Times New Roman" w:hAnsi="Times New Roman" w:cs="Times New Roman"/>
          <w:i/>
          <w:sz w:val="38"/>
          <w:szCs w:val="38"/>
        </w:rPr>
        <w:t>“You shall be a special treasure to Me above all people; for all the earth is Mine.”</w:t>
      </w:r>
      <w:r>
        <w:rPr>
          <w:rFonts w:ascii="Times New Roman" w:hAnsi="Times New Roman" w:cs="Times New Roman"/>
          <w:sz w:val="38"/>
          <w:szCs w:val="38"/>
        </w:rPr>
        <w:t xml:space="preserve">  God was prioritizing, He was </w:t>
      </w:r>
      <w:r>
        <w:rPr>
          <w:rFonts w:ascii="Times New Roman" w:hAnsi="Times New Roman" w:cs="Times New Roman"/>
          <w:sz w:val="38"/>
          <w:szCs w:val="38"/>
        </w:rPr>
        <w:lastRenderedPageBreak/>
        <w:t xml:space="preserve">positioning.  He </w:t>
      </w:r>
      <w:r w:rsidRPr="005B7713">
        <w:rPr>
          <w:rFonts w:ascii="Times New Roman" w:hAnsi="Times New Roman" w:cs="Times New Roman"/>
          <w:b/>
          <w:i/>
          <w:sz w:val="38"/>
          <w:szCs w:val="38"/>
        </w:rPr>
        <w:t>wasn’t not</w:t>
      </w:r>
      <w:r>
        <w:rPr>
          <w:rFonts w:ascii="Times New Roman" w:hAnsi="Times New Roman" w:cs="Times New Roman"/>
          <w:sz w:val="38"/>
          <w:szCs w:val="38"/>
        </w:rPr>
        <w:t xml:space="preserve"> thinking about the rest of the world…He speaks of </w:t>
      </w:r>
      <w:r w:rsidRPr="005B7713">
        <w:rPr>
          <w:rFonts w:ascii="Times New Roman" w:hAnsi="Times New Roman" w:cs="Times New Roman"/>
          <w:b/>
          <w:sz w:val="38"/>
          <w:szCs w:val="38"/>
          <w:u w:val="single"/>
        </w:rPr>
        <w:t>all</w:t>
      </w:r>
      <w:r>
        <w:rPr>
          <w:rFonts w:ascii="Times New Roman" w:hAnsi="Times New Roman" w:cs="Times New Roman"/>
          <w:sz w:val="38"/>
          <w:szCs w:val="38"/>
        </w:rPr>
        <w:t xml:space="preserve"> the earth in the same breath. He was setting an </w:t>
      </w:r>
      <w:r w:rsidRPr="005B7713">
        <w:rPr>
          <w:rFonts w:ascii="Times New Roman" w:hAnsi="Times New Roman" w:cs="Times New Roman"/>
          <w:b/>
          <w:sz w:val="38"/>
          <w:szCs w:val="38"/>
          <w:u w:val="single"/>
        </w:rPr>
        <w:t>order</w:t>
      </w:r>
      <w:r>
        <w:rPr>
          <w:rFonts w:ascii="Times New Roman" w:hAnsi="Times New Roman" w:cs="Times New Roman"/>
          <w:sz w:val="38"/>
          <w:szCs w:val="38"/>
        </w:rPr>
        <w:t xml:space="preserve"> in place such that the earth might be filled with His </w:t>
      </w:r>
      <w:r w:rsidRPr="005B7713">
        <w:rPr>
          <w:rFonts w:ascii="Times New Roman" w:hAnsi="Times New Roman" w:cs="Times New Roman"/>
          <w:i/>
          <w:sz w:val="38"/>
          <w:szCs w:val="38"/>
        </w:rPr>
        <w:t>truth, grace, mercy and provision.</w:t>
      </w:r>
      <w:r>
        <w:rPr>
          <w:rFonts w:ascii="Times New Roman" w:hAnsi="Times New Roman" w:cs="Times New Roman"/>
          <w:sz w:val="38"/>
          <w:szCs w:val="38"/>
        </w:rPr>
        <w:t xml:space="preserve">  </w:t>
      </w:r>
      <w:r w:rsidRPr="005B7713">
        <w:rPr>
          <w:rFonts w:ascii="Times New Roman" w:hAnsi="Times New Roman" w:cs="Times New Roman"/>
          <w:b/>
          <w:i/>
          <w:sz w:val="38"/>
          <w:szCs w:val="38"/>
        </w:rPr>
        <w:t>“You shall be a kingdom of priests and a holy nation.”</w:t>
      </w:r>
      <w:r>
        <w:rPr>
          <w:rFonts w:ascii="Times New Roman" w:hAnsi="Times New Roman" w:cs="Times New Roman"/>
          <w:sz w:val="38"/>
          <w:szCs w:val="38"/>
        </w:rPr>
        <w:t xml:space="preserve">  In no way does that mean they are something more or better.  No great church </w:t>
      </w:r>
      <w:r w:rsidR="005B7713">
        <w:rPr>
          <w:rFonts w:ascii="Times New Roman" w:hAnsi="Times New Roman" w:cs="Times New Roman"/>
          <w:sz w:val="38"/>
          <w:szCs w:val="38"/>
        </w:rPr>
        <w:t xml:space="preserve">or religious character </w:t>
      </w:r>
      <w:proofErr w:type="gramStart"/>
      <w:r w:rsidR="005B7713">
        <w:rPr>
          <w:rFonts w:ascii="Times New Roman" w:hAnsi="Times New Roman" w:cs="Times New Roman"/>
          <w:sz w:val="38"/>
          <w:szCs w:val="38"/>
        </w:rPr>
        <w:t xml:space="preserve">or </w:t>
      </w:r>
      <w:r>
        <w:rPr>
          <w:rFonts w:ascii="Times New Roman" w:hAnsi="Times New Roman" w:cs="Times New Roman"/>
          <w:sz w:val="38"/>
          <w:szCs w:val="38"/>
        </w:rPr>
        <w:t xml:space="preserve"> fantastic</w:t>
      </w:r>
      <w:proofErr w:type="gramEnd"/>
      <w:r>
        <w:rPr>
          <w:rFonts w:ascii="Times New Roman" w:hAnsi="Times New Roman" w:cs="Times New Roman"/>
          <w:sz w:val="38"/>
          <w:szCs w:val="38"/>
        </w:rPr>
        <w:t xml:space="preserve"> pastor </w:t>
      </w:r>
      <w:r w:rsidR="005B7713">
        <w:rPr>
          <w:rFonts w:ascii="Times New Roman" w:hAnsi="Times New Roman" w:cs="Times New Roman"/>
          <w:sz w:val="38"/>
          <w:szCs w:val="38"/>
        </w:rPr>
        <w:t>is</w:t>
      </w:r>
      <w:r>
        <w:rPr>
          <w:rFonts w:ascii="Times New Roman" w:hAnsi="Times New Roman" w:cs="Times New Roman"/>
          <w:sz w:val="38"/>
          <w:szCs w:val="38"/>
        </w:rPr>
        <w:t xml:space="preserve"> any better or loved any more by God than anyone else</w:t>
      </w:r>
      <w:r w:rsidR="005B7713">
        <w:rPr>
          <w:rFonts w:ascii="Times New Roman" w:hAnsi="Times New Roman" w:cs="Times New Roman"/>
          <w:sz w:val="38"/>
          <w:szCs w:val="38"/>
        </w:rPr>
        <w:t>!</w:t>
      </w:r>
    </w:p>
    <w:p w14:paraId="55F64CB2" w14:textId="77777777" w:rsidR="00A704AA" w:rsidRDefault="00A704AA" w:rsidP="00A704AA">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Why am I on this, because we know, you and I know that Paul said in Romans 2:11, </w:t>
      </w:r>
      <w:r w:rsidRPr="005B7713">
        <w:rPr>
          <w:rFonts w:ascii="Times New Roman" w:hAnsi="Times New Roman" w:cs="Times New Roman"/>
          <w:i/>
          <w:sz w:val="38"/>
          <w:szCs w:val="38"/>
        </w:rPr>
        <w:t>“There is no partiality with God.”</w:t>
      </w:r>
      <w:r>
        <w:rPr>
          <w:rFonts w:ascii="Times New Roman" w:hAnsi="Times New Roman" w:cs="Times New Roman"/>
          <w:sz w:val="38"/>
          <w:szCs w:val="38"/>
        </w:rPr>
        <w:t xml:space="preserve">  Acts 10:34, Peter proclaimed, </w:t>
      </w:r>
      <w:r w:rsidRPr="005B7713">
        <w:rPr>
          <w:rFonts w:ascii="Times New Roman" w:hAnsi="Times New Roman" w:cs="Times New Roman"/>
          <w:i/>
          <w:sz w:val="38"/>
          <w:szCs w:val="38"/>
        </w:rPr>
        <w:t>“God shows no favoritism.”</w:t>
      </w:r>
      <w:r>
        <w:rPr>
          <w:rFonts w:ascii="Times New Roman" w:hAnsi="Times New Roman" w:cs="Times New Roman"/>
          <w:sz w:val="38"/>
          <w:szCs w:val="38"/>
        </w:rPr>
        <w:t xml:space="preserve">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we need to see and understand…God wasn’t making Israel His favorite, He was </w:t>
      </w:r>
      <w:r w:rsidRPr="00CC3C7F">
        <w:rPr>
          <w:rFonts w:ascii="Times New Roman" w:hAnsi="Times New Roman" w:cs="Times New Roman"/>
          <w:b/>
          <w:i/>
          <w:sz w:val="38"/>
          <w:szCs w:val="38"/>
          <w:u w:val="single"/>
        </w:rPr>
        <w:t>proving through the order</w:t>
      </w:r>
      <w:r>
        <w:rPr>
          <w:rFonts w:ascii="Times New Roman" w:hAnsi="Times New Roman" w:cs="Times New Roman"/>
          <w:sz w:val="38"/>
          <w:szCs w:val="38"/>
        </w:rPr>
        <w:t xml:space="preserve"> He is putting place that God so loves all of the world…  </w:t>
      </w:r>
    </w:p>
    <w:p w14:paraId="4A4CC963" w14:textId="1B7D5CA2" w:rsidR="00A704AA" w:rsidRDefault="00A704AA" w:rsidP="00A704AA">
      <w:pPr>
        <w:pStyle w:val="ListParagraph"/>
        <w:numPr>
          <w:ilvl w:val="0"/>
          <w:numId w:val="4"/>
        </w:numPr>
        <w:rPr>
          <w:rFonts w:ascii="Times New Roman" w:hAnsi="Times New Roman" w:cs="Times New Roman"/>
          <w:sz w:val="38"/>
          <w:szCs w:val="38"/>
        </w:rPr>
      </w:pPr>
      <w:r w:rsidRPr="00CC3C7F">
        <w:rPr>
          <w:rFonts w:ascii="Times New Roman" w:hAnsi="Times New Roman" w:cs="Times New Roman"/>
          <w:b/>
          <w:sz w:val="38"/>
          <w:szCs w:val="38"/>
          <w:u w:val="single"/>
        </w:rPr>
        <w:t>That’s what order does.</w:t>
      </w:r>
      <w:r>
        <w:rPr>
          <w:rFonts w:ascii="Times New Roman" w:hAnsi="Times New Roman" w:cs="Times New Roman"/>
          <w:sz w:val="38"/>
          <w:szCs w:val="38"/>
        </w:rPr>
        <w:t xml:space="preserve">  Position and purpose and calling…why God has called the husband to lead </w:t>
      </w:r>
      <w:r w:rsidR="00CC3C7F">
        <w:rPr>
          <w:rFonts w:ascii="Times New Roman" w:hAnsi="Times New Roman" w:cs="Times New Roman"/>
          <w:sz w:val="38"/>
          <w:szCs w:val="38"/>
        </w:rPr>
        <w:t>the</w:t>
      </w:r>
      <w:r>
        <w:rPr>
          <w:rFonts w:ascii="Times New Roman" w:hAnsi="Times New Roman" w:cs="Times New Roman"/>
          <w:sz w:val="38"/>
          <w:szCs w:val="38"/>
        </w:rPr>
        <w:t xml:space="preserve"> home, the </w:t>
      </w:r>
      <w:r w:rsidR="009875B7">
        <w:rPr>
          <w:rFonts w:ascii="Times New Roman" w:hAnsi="Times New Roman" w:cs="Times New Roman"/>
          <w:sz w:val="38"/>
          <w:szCs w:val="38"/>
        </w:rPr>
        <w:t xml:space="preserve">pastor to lead the church, even the national authorities and governmental officers that protect and serve…it’s not to make some lesser than others but rather to provide what is good for all.  God says, </w:t>
      </w:r>
      <w:r w:rsidR="009875B7" w:rsidRPr="00CC3C7F">
        <w:rPr>
          <w:rFonts w:ascii="Times New Roman" w:hAnsi="Times New Roman" w:cs="Times New Roman"/>
          <w:i/>
          <w:sz w:val="38"/>
          <w:szCs w:val="38"/>
        </w:rPr>
        <w:t>“If you will obey Me and keep my covenant,”</w:t>
      </w:r>
      <w:r w:rsidR="009875B7">
        <w:rPr>
          <w:rFonts w:ascii="Times New Roman" w:hAnsi="Times New Roman" w:cs="Times New Roman"/>
          <w:sz w:val="38"/>
          <w:szCs w:val="38"/>
        </w:rPr>
        <w:t xml:space="preserve"> in other words </w:t>
      </w:r>
      <w:r w:rsidR="009875B7" w:rsidRPr="00CC3C7F">
        <w:rPr>
          <w:rFonts w:ascii="Times New Roman" w:hAnsi="Times New Roman" w:cs="Times New Roman"/>
          <w:b/>
          <w:sz w:val="38"/>
          <w:szCs w:val="38"/>
          <w:u w:val="single"/>
        </w:rPr>
        <w:t>if you will trust God</w:t>
      </w:r>
      <w:r w:rsidR="009875B7">
        <w:rPr>
          <w:rFonts w:ascii="Times New Roman" w:hAnsi="Times New Roman" w:cs="Times New Roman"/>
          <w:sz w:val="38"/>
          <w:szCs w:val="38"/>
        </w:rPr>
        <w:t>…</w:t>
      </w:r>
      <w:r w:rsidR="009875B7" w:rsidRPr="00CC3C7F">
        <w:rPr>
          <w:rFonts w:ascii="Times New Roman" w:hAnsi="Times New Roman" w:cs="Times New Roman"/>
          <w:b/>
          <w:i/>
          <w:sz w:val="38"/>
          <w:szCs w:val="38"/>
          <w:u w:val="single"/>
        </w:rPr>
        <w:t>then God will use you too.</w:t>
      </w:r>
      <w:r w:rsidR="009875B7">
        <w:rPr>
          <w:rFonts w:ascii="Times New Roman" w:hAnsi="Times New Roman" w:cs="Times New Roman"/>
          <w:sz w:val="38"/>
          <w:szCs w:val="38"/>
        </w:rPr>
        <w:t xml:space="preserve">  A special treasure… </w:t>
      </w:r>
      <w:r w:rsidR="009875B7" w:rsidRPr="00CC3C7F">
        <w:rPr>
          <w:rFonts w:ascii="Times New Roman" w:hAnsi="Times New Roman" w:cs="Times New Roman"/>
          <w:i/>
          <w:sz w:val="38"/>
          <w:szCs w:val="38"/>
        </w:rPr>
        <w:t>“</w:t>
      </w:r>
      <w:proofErr w:type="spellStart"/>
      <w:r w:rsidR="009875B7" w:rsidRPr="00CC3C7F">
        <w:rPr>
          <w:rFonts w:ascii="Times New Roman" w:hAnsi="Times New Roman" w:cs="Times New Roman"/>
          <w:i/>
          <w:sz w:val="38"/>
          <w:szCs w:val="38"/>
        </w:rPr>
        <w:t>cegullah</w:t>
      </w:r>
      <w:proofErr w:type="spellEnd"/>
      <w:r w:rsidR="009875B7" w:rsidRPr="00CC3C7F">
        <w:rPr>
          <w:rFonts w:ascii="Times New Roman" w:hAnsi="Times New Roman" w:cs="Times New Roman"/>
          <w:i/>
          <w:sz w:val="38"/>
          <w:szCs w:val="38"/>
        </w:rPr>
        <w:t>”</w:t>
      </w:r>
      <w:r w:rsidR="009875B7">
        <w:rPr>
          <w:rFonts w:ascii="Times New Roman" w:hAnsi="Times New Roman" w:cs="Times New Roman"/>
          <w:sz w:val="38"/>
          <w:szCs w:val="38"/>
        </w:rPr>
        <w:t xml:space="preserve"> in the Hebrew and it simply means, </w:t>
      </w:r>
      <w:r w:rsidR="009875B7" w:rsidRPr="00CC3C7F">
        <w:rPr>
          <w:rFonts w:ascii="Times New Roman" w:hAnsi="Times New Roman" w:cs="Times New Roman"/>
          <w:i/>
          <w:sz w:val="38"/>
          <w:szCs w:val="38"/>
          <w:u w:val="single"/>
        </w:rPr>
        <w:t>“My property, My possession…”</w:t>
      </w:r>
      <w:r w:rsidR="009875B7">
        <w:rPr>
          <w:rFonts w:ascii="Times New Roman" w:hAnsi="Times New Roman" w:cs="Times New Roman"/>
          <w:sz w:val="38"/>
          <w:szCs w:val="38"/>
        </w:rPr>
        <w:t xml:space="preserve">  If God isn’t using you in your marriage, in your family, in your life…my question is this…</w:t>
      </w:r>
      <w:r w:rsidR="009875B7" w:rsidRPr="00CC3C7F">
        <w:rPr>
          <w:rFonts w:ascii="Times New Roman" w:hAnsi="Times New Roman" w:cs="Times New Roman"/>
          <w:b/>
          <w:i/>
          <w:sz w:val="38"/>
          <w:szCs w:val="38"/>
          <w:u w:val="single"/>
        </w:rPr>
        <w:t>are you trus</w:t>
      </w:r>
      <w:r w:rsidR="00CC3C7F" w:rsidRPr="00CC3C7F">
        <w:rPr>
          <w:rFonts w:ascii="Times New Roman" w:hAnsi="Times New Roman" w:cs="Times New Roman"/>
          <w:b/>
          <w:i/>
          <w:sz w:val="38"/>
          <w:szCs w:val="38"/>
          <w:u w:val="single"/>
        </w:rPr>
        <w:t>t</w:t>
      </w:r>
      <w:r w:rsidR="009875B7" w:rsidRPr="00CC3C7F">
        <w:rPr>
          <w:rFonts w:ascii="Times New Roman" w:hAnsi="Times New Roman" w:cs="Times New Roman"/>
          <w:b/>
          <w:i/>
          <w:sz w:val="38"/>
          <w:szCs w:val="38"/>
          <w:u w:val="single"/>
        </w:rPr>
        <w:t>ing Him?!</w:t>
      </w:r>
      <w:r w:rsidR="009875B7">
        <w:rPr>
          <w:rFonts w:ascii="Times New Roman" w:hAnsi="Times New Roman" w:cs="Times New Roman"/>
          <w:sz w:val="38"/>
          <w:szCs w:val="38"/>
        </w:rPr>
        <w:t xml:space="preserve">  </w:t>
      </w:r>
    </w:p>
    <w:p w14:paraId="4496F0E2" w14:textId="095D07DA" w:rsidR="009875B7" w:rsidRDefault="009875B7" w:rsidP="00A704AA">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2 Timothy 2:20-21, </w:t>
      </w:r>
      <w:r w:rsidRPr="00CC3C7F">
        <w:rPr>
          <w:rFonts w:ascii="Times New Roman" w:hAnsi="Times New Roman" w:cs="Times New Roman"/>
          <w:i/>
          <w:sz w:val="38"/>
          <w:szCs w:val="38"/>
        </w:rPr>
        <w:t xml:space="preserve">“But in a great house there are not only vessels of gold and silver, but also of wood and clay, some for honor and some for dishonor. </w:t>
      </w:r>
      <w:r w:rsidR="00CC3C7F">
        <w:rPr>
          <w:rFonts w:ascii="Times New Roman" w:hAnsi="Times New Roman" w:cs="Times New Roman"/>
          <w:i/>
          <w:sz w:val="38"/>
          <w:szCs w:val="38"/>
        </w:rPr>
        <w:t xml:space="preserve"> </w:t>
      </w:r>
      <w:proofErr w:type="gramStart"/>
      <w:r w:rsidRPr="00CC3C7F">
        <w:rPr>
          <w:rFonts w:ascii="Times New Roman" w:hAnsi="Times New Roman" w:cs="Times New Roman"/>
          <w:i/>
          <w:sz w:val="38"/>
          <w:szCs w:val="38"/>
        </w:rPr>
        <w:t>Therefore</w:t>
      </w:r>
      <w:proofErr w:type="gramEnd"/>
      <w:r w:rsidRPr="00CC3C7F">
        <w:rPr>
          <w:rFonts w:ascii="Times New Roman" w:hAnsi="Times New Roman" w:cs="Times New Roman"/>
          <w:i/>
          <w:sz w:val="38"/>
          <w:szCs w:val="38"/>
        </w:rPr>
        <w:t xml:space="preserve"> if anyone cleanses himself from the latter, he will be a vessel for honor, </w:t>
      </w:r>
      <w:r w:rsidR="00CC3C7F">
        <w:rPr>
          <w:rFonts w:ascii="Times New Roman" w:hAnsi="Times New Roman" w:cs="Times New Roman"/>
          <w:i/>
          <w:sz w:val="38"/>
          <w:szCs w:val="38"/>
        </w:rPr>
        <w:t>s</w:t>
      </w:r>
      <w:r w:rsidRPr="00CC3C7F">
        <w:rPr>
          <w:rFonts w:ascii="Times New Roman" w:hAnsi="Times New Roman" w:cs="Times New Roman"/>
          <w:i/>
          <w:sz w:val="38"/>
          <w:szCs w:val="38"/>
        </w:rPr>
        <w:t>anctified and useful for the Master, prepared for every good work.”</w:t>
      </w:r>
      <w:r>
        <w:rPr>
          <w:rFonts w:ascii="Times New Roman" w:hAnsi="Times New Roman" w:cs="Times New Roman"/>
          <w:sz w:val="38"/>
          <w:szCs w:val="38"/>
        </w:rPr>
        <w:t xml:space="preserve">  Special treasure above all people (like protection man), a kingdom of priests and a holy nation…all that is</w:t>
      </w:r>
      <w:r w:rsidR="00CC3C7F">
        <w:rPr>
          <w:rFonts w:ascii="Times New Roman" w:hAnsi="Times New Roman" w:cs="Times New Roman"/>
          <w:sz w:val="38"/>
          <w:szCs w:val="38"/>
        </w:rPr>
        <w:t>…</w:t>
      </w:r>
      <w:r>
        <w:rPr>
          <w:rFonts w:ascii="Times New Roman" w:hAnsi="Times New Roman" w:cs="Times New Roman"/>
          <w:sz w:val="38"/>
          <w:szCs w:val="38"/>
        </w:rPr>
        <w:t>is to be called out, set apart, sanctified…</w:t>
      </w:r>
    </w:p>
    <w:p w14:paraId="2489C290" w14:textId="23B74AE4" w:rsidR="009875B7" w:rsidRDefault="009875B7" w:rsidP="009875B7">
      <w:pPr>
        <w:rPr>
          <w:rFonts w:ascii="Times New Roman" w:hAnsi="Times New Roman" w:cs="Times New Roman"/>
          <w:sz w:val="38"/>
          <w:szCs w:val="38"/>
        </w:rPr>
      </w:pPr>
      <w:r>
        <w:rPr>
          <w:rFonts w:ascii="Times New Roman" w:hAnsi="Times New Roman" w:cs="Times New Roman"/>
          <w:sz w:val="38"/>
          <w:szCs w:val="38"/>
        </w:rPr>
        <w:lastRenderedPageBreak/>
        <w:t xml:space="preserve">Exodus Chapter 19 Verses 7 </w:t>
      </w:r>
      <w:r w:rsidR="00851CE0">
        <w:rPr>
          <w:rFonts w:ascii="Times New Roman" w:hAnsi="Times New Roman" w:cs="Times New Roman"/>
          <w:sz w:val="38"/>
          <w:szCs w:val="38"/>
        </w:rPr>
        <w:t>–</w:t>
      </w:r>
      <w:r>
        <w:rPr>
          <w:rFonts w:ascii="Times New Roman" w:hAnsi="Times New Roman" w:cs="Times New Roman"/>
          <w:sz w:val="38"/>
          <w:szCs w:val="38"/>
        </w:rPr>
        <w:t xml:space="preserve"> </w:t>
      </w:r>
      <w:r w:rsidR="00851CE0">
        <w:rPr>
          <w:rFonts w:ascii="Times New Roman" w:hAnsi="Times New Roman" w:cs="Times New Roman"/>
          <w:sz w:val="38"/>
          <w:szCs w:val="38"/>
        </w:rPr>
        <w:t>9</w:t>
      </w:r>
    </w:p>
    <w:p w14:paraId="2D3F946C" w14:textId="34B8E690" w:rsidR="00851CE0" w:rsidRDefault="00851CE0" w:rsidP="00851CE0">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What’s interesting is that </w:t>
      </w:r>
      <w:r w:rsidRPr="00CC3C7F">
        <w:rPr>
          <w:rFonts w:ascii="Times New Roman" w:hAnsi="Times New Roman" w:cs="Times New Roman"/>
          <w:b/>
          <w:sz w:val="38"/>
          <w:szCs w:val="38"/>
          <w:u w:val="single"/>
        </w:rPr>
        <w:t>this is before the giving of the law.</w:t>
      </w:r>
      <w:r>
        <w:rPr>
          <w:rFonts w:ascii="Times New Roman" w:hAnsi="Times New Roman" w:cs="Times New Roman"/>
          <w:sz w:val="38"/>
          <w:szCs w:val="38"/>
        </w:rPr>
        <w:t xml:space="preserve">  Before God lays out the Ten Commandments, the revelation of righteousness and really the revelation of sin in the hearts of men, He says…, </w:t>
      </w:r>
      <w:r w:rsidRPr="00CC3C7F">
        <w:rPr>
          <w:rFonts w:ascii="Times New Roman" w:hAnsi="Times New Roman" w:cs="Times New Roman"/>
          <w:i/>
          <w:sz w:val="38"/>
          <w:szCs w:val="38"/>
        </w:rPr>
        <w:t xml:space="preserve">“Trust Me.  Hear Me.  Listen to Me.  I’ll take care of the rest.”  “Obey My voice, keep My covenant…” </w:t>
      </w:r>
      <w:r>
        <w:rPr>
          <w:rFonts w:ascii="Times New Roman" w:hAnsi="Times New Roman" w:cs="Times New Roman"/>
          <w:sz w:val="38"/>
          <w:szCs w:val="38"/>
        </w:rPr>
        <w:t xml:space="preserve"> </w:t>
      </w:r>
      <w:r w:rsidRPr="00CC3C7F">
        <w:rPr>
          <w:rFonts w:ascii="Times New Roman" w:hAnsi="Times New Roman" w:cs="Times New Roman"/>
          <w:b/>
          <w:sz w:val="38"/>
          <w:szCs w:val="38"/>
          <w:u w:val="single"/>
        </w:rPr>
        <w:t>These were first.</w:t>
      </w:r>
      <w:r>
        <w:rPr>
          <w:rFonts w:ascii="Times New Roman" w:hAnsi="Times New Roman" w:cs="Times New Roman"/>
          <w:sz w:val="38"/>
          <w:szCs w:val="38"/>
        </w:rPr>
        <w:t xml:space="preserve">  These still are first and these are exactly consistent with what Jesus taught.  Matthew 22:35-40.  </w:t>
      </w:r>
      <w:r w:rsidRPr="00CC3C7F">
        <w:rPr>
          <w:rFonts w:ascii="Times New Roman" w:hAnsi="Times New Roman" w:cs="Times New Roman"/>
          <w:i/>
          <w:sz w:val="38"/>
          <w:szCs w:val="38"/>
        </w:rPr>
        <w:t>“On these two, hang all of the law and the prophets.”</w:t>
      </w:r>
      <w:r>
        <w:rPr>
          <w:rFonts w:ascii="Times New Roman" w:hAnsi="Times New Roman" w:cs="Times New Roman"/>
          <w:sz w:val="38"/>
          <w:szCs w:val="38"/>
        </w:rPr>
        <w:t xml:space="preserve">  </w:t>
      </w:r>
    </w:p>
    <w:p w14:paraId="3471F87C" w14:textId="3850B7BD" w:rsidR="00851CE0" w:rsidRDefault="00851CE0" w:rsidP="00851CE0">
      <w:pPr>
        <w:pStyle w:val="ListParagraph"/>
        <w:numPr>
          <w:ilvl w:val="0"/>
          <w:numId w:val="5"/>
        </w:numPr>
        <w:rPr>
          <w:rFonts w:ascii="Times New Roman" w:hAnsi="Times New Roman" w:cs="Times New Roman"/>
          <w:sz w:val="38"/>
          <w:szCs w:val="38"/>
        </w:rPr>
      </w:pPr>
      <w:r w:rsidRPr="00CC3C7F">
        <w:rPr>
          <w:rFonts w:ascii="Times New Roman" w:hAnsi="Times New Roman" w:cs="Times New Roman"/>
          <w:b/>
          <w:sz w:val="38"/>
          <w:szCs w:val="38"/>
          <w:u w:val="single"/>
        </w:rPr>
        <w:t>Trust God and keep His covenant.</w:t>
      </w:r>
      <w:r>
        <w:rPr>
          <w:rFonts w:ascii="Times New Roman" w:hAnsi="Times New Roman" w:cs="Times New Roman"/>
          <w:sz w:val="38"/>
          <w:szCs w:val="38"/>
        </w:rPr>
        <w:t xml:space="preserve">  That’s really just to say </w:t>
      </w:r>
      <w:r w:rsidRPr="00CC3C7F">
        <w:rPr>
          <w:rFonts w:ascii="Times New Roman" w:hAnsi="Times New Roman" w:cs="Times New Roman"/>
          <w:i/>
          <w:sz w:val="38"/>
          <w:szCs w:val="38"/>
        </w:rPr>
        <w:t>trust God and trust God.</w:t>
      </w:r>
      <w:r>
        <w:rPr>
          <w:rFonts w:ascii="Times New Roman" w:hAnsi="Times New Roman" w:cs="Times New Roman"/>
          <w:sz w:val="38"/>
          <w:szCs w:val="38"/>
        </w:rPr>
        <w:t xml:space="preserve">   Why?  What was </w:t>
      </w:r>
      <w:r w:rsidRPr="00CC3C7F">
        <w:rPr>
          <w:rFonts w:ascii="Times New Roman" w:hAnsi="Times New Roman" w:cs="Times New Roman"/>
          <w:i/>
          <w:sz w:val="38"/>
          <w:szCs w:val="38"/>
        </w:rPr>
        <w:t>“His covenant?”</w:t>
      </w:r>
      <w:r>
        <w:rPr>
          <w:rFonts w:ascii="Times New Roman" w:hAnsi="Times New Roman" w:cs="Times New Roman"/>
          <w:sz w:val="38"/>
          <w:szCs w:val="38"/>
        </w:rPr>
        <w:t xml:space="preserve">  Go all the way back…the first time the word </w:t>
      </w:r>
      <w:r w:rsidRPr="00CC3C7F">
        <w:rPr>
          <w:rFonts w:ascii="Times New Roman" w:hAnsi="Times New Roman" w:cs="Times New Roman"/>
          <w:i/>
          <w:sz w:val="38"/>
          <w:szCs w:val="38"/>
        </w:rPr>
        <w:t>“covenant”</w:t>
      </w:r>
      <w:r>
        <w:rPr>
          <w:rFonts w:ascii="Times New Roman" w:hAnsi="Times New Roman" w:cs="Times New Roman"/>
          <w:sz w:val="38"/>
          <w:szCs w:val="38"/>
        </w:rPr>
        <w:t xml:space="preserve"> is used in the Bible is with Noah…eight times God promises Noah that he will be saved, him and his family…and then after the flood, God speaks of covenant again in the rainbow…that never again will the earth be destroyed by flood.</w:t>
      </w:r>
      <w:r w:rsidR="00F20E44">
        <w:rPr>
          <w:rFonts w:ascii="Times New Roman" w:hAnsi="Times New Roman" w:cs="Times New Roman"/>
          <w:sz w:val="38"/>
          <w:szCs w:val="38"/>
        </w:rPr>
        <w:t xml:space="preserve">  What was Noah’s </w:t>
      </w:r>
      <w:r w:rsidR="00F20E44" w:rsidRPr="00CC3C7F">
        <w:rPr>
          <w:rFonts w:ascii="Times New Roman" w:hAnsi="Times New Roman" w:cs="Times New Roman"/>
          <w:i/>
          <w:sz w:val="38"/>
          <w:szCs w:val="38"/>
          <w:u w:val="single"/>
        </w:rPr>
        <w:t>play</w:t>
      </w:r>
      <w:r w:rsidR="00F20E44">
        <w:rPr>
          <w:rFonts w:ascii="Times New Roman" w:hAnsi="Times New Roman" w:cs="Times New Roman"/>
          <w:sz w:val="38"/>
          <w:szCs w:val="38"/>
        </w:rPr>
        <w:t xml:space="preserve"> in that?  </w:t>
      </w:r>
      <w:r w:rsidR="00F20E44" w:rsidRPr="00CC3C7F">
        <w:rPr>
          <w:rFonts w:ascii="Times New Roman" w:hAnsi="Times New Roman" w:cs="Times New Roman"/>
          <w:b/>
          <w:sz w:val="38"/>
          <w:szCs w:val="38"/>
        </w:rPr>
        <w:t>Trusting God</w:t>
      </w:r>
      <w:r w:rsidR="00F20E44">
        <w:rPr>
          <w:rFonts w:ascii="Times New Roman" w:hAnsi="Times New Roman" w:cs="Times New Roman"/>
          <w:sz w:val="38"/>
          <w:szCs w:val="38"/>
        </w:rPr>
        <w:t>…which manifesting in him building the ark…</w:t>
      </w:r>
    </w:p>
    <w:p w14:paraId="7C2CE015" w14:textId="1F07674F" w:rsidR="00851CE0" w:rsidRDefault="00851CE0" w:rsidP="00851CE0">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Then Abraham…</w:t>
      </w:r>
      <w:r w:rsidR="00F20E44">
        <w:rPr>
          <w:rFonts w:ascii="Times New Roman" w:hAnsi="Times New Roman" w:cs="Times New Roman"/>
          <w:sz w:val="38"/>
          <w:szCs w:val="38"/>
        </w:rPr>
        <w:t xml:space="preserve">God proclaims a covenant of blessing on Abraham and when it came time to seal it, to make the commitment, God caused a </w:t>
      </w:r>
      <w:r w:rsidR="00F20E44" w:rsidRPr="00264794">
        <w:rPr>
          <w:rFonts w:ascii="Times New Roman" w:hAnsi="Times New Roman" w:cs="Times New Roman"/>
          <w:b/>
          <w:i/>
          <w:sz w:val="38"/>
          <w:szCs w:val="38"/>
        </w:rPr>
        <w:t>deep sleep</w:t>
      </w:r>
      <w:r w:rsidR="00F20E44">
        <w:rPr>
          <w:rFonts w:ascii="Times New Roman" w:hAnsi="Times New Roman" w:cs="Times New Roman"/>
          <w:sz w:val="38"/>
          <w:szCs w:val="38"/>
        </w:rPr>
        <w:t xml:space="preserve"> to come upon Abraham and </w:t>
      </w:r>
      <w:r w:rsidR="00F20E44" w:rsidRPr="00264794">
        <w:rPr>
          <w:rFonts w:ascii="Times New Roman" w:hAnsi="Times New Roman" w:cs="Times New Roman"/>
          <w:b/>
          <w:sz w:val="38"/>
          <w:szCs w:val="38"/>
          <w:u w:val="single"/>
        </w:rPr>
        <w:t>God sealed the covenant Himself.</w:t>
      </w:r>
      <w:r w:rsidR="00F20E44">
        <w:rPr>
          <w:rFonts w:ascii="Times New Roman" w:hAnsi="Times New Roman" w:cs="Times New Roman"/>
          <w:sz w:val="38"/>
          <w:szCs w:val="38"/>
        </w:rPr>
        <w:t xml:space="preserve">  His only ask of Abraham in the keeping of the covenant was circumcision…  That him and his decedents would be a people among people, holy, sanctified, called out…interesting how later in the New Covenant Paul transfers this covenant to the heart</w:t>
      </w:r>
      <w:proofErr w:type="gramStart"/>
      <w:r w:rsidR="00F20E44">
        <w:rPr>
          <w:rFonts w:ascii="Times New Roman" w:hAnsi="Times New Roman" w:cs="Times New Roman"/>
          <w:sz w:val="38"/>
          <w:szCs w:val="38"/>
        </w:rPr>
        <w:t>…(</w:t>
      </w:r>
      <w:proofErr w:type="gramEnd"/>
      <w:r w:rsidR="00F20E44">
        <w:rPr>
          <w:rFonts w:ascii="Times New Roman" w:hAnsi="Times New Roman" w:cs="Times New Roman"/>
          <w:sz w:val="38"/>
          <w:szCs w:val="38"/>
        </w:rPr>
        <w:t>Romans 2)</w:t>
      </w:r>
    </w:p>
    <w:p w14:paraId="1192DA34" w14:textId="0B1958D7" w:rsidR="00F20E44" w:rsidRPr="00264794" w:rsidRDefault="00F20E44" w:rsidP="001F7CE6">
      <w:pPr>
        <w:pStyle w:val="ListParagraph"/>
        <w:numPr>
          <w:ilvl w:val="0"/>
          <w:numId w:val="5"/>
        </w:numPr>
        <w:rPr>
          <w:rFonts w:ascii="Times New Roman" w:hAnsi="Times New Roman" w:cs="Times New Roman"/>
          <w:b/>
          <w:i/>
          <w:sz w:val="38"/>
          <w:szCs w:val="38"/>
          <w:u w:val="single"/>
        </w:rPr>
      </w:pPr>
      <w:r w:rsidRPr="00F20E44">
        <w:rPr>
          <w:rFonts w:ascii="Times New Roman" w:hAnsi="Times New Roman" w:cs="Times New Roman"/>
          <w:sz w:val="38"/>
          <w:szCs w:val="38"/>
        </w:rPr>
        <w:t xml:space="preserve">But let’s go even further back…before Abraham, before Noah…God made a promise to the first man and the first woman…Genesis Chapter 3, verses 14 - 15…This is called the </w:t>
      </w:r>
      <w:r w:rsidRPr="00264794">
        <w:rPr>
          <w:rFonts w:ascii="Times New Roman" w:hAnsi="Times New Roman" w:cs="Times New Roman"/>
          <w:i/>
          <w:sz w:val="38"/>
          <w:szCs w:val="38"/>
        </w:rPr>
        <w:t>Protoevangelium</w:t>
      </w:r>
      <w:r w:rsidRPr="00F20E44">
        <w:rPr>
          <w:rFonts w:ascii="Times New Roman" w:hAnsi="Times New Roman" w:cs="Times New Roman"/>
          <w:sz w:val="38"/>
          <w:szCs w:val="38"/>
        </w:rPr>
        <w:t xml:space="preserve">…, the original, the </w:t>
      </w:r>
      <w:r w:rsidRPr="00264794">
        <w:rPr>
          <w:rFonts w:ascii="Times New Roman" w:hAnsi="Times New Roman" w:cs="Times New Roman"/>
          <w:b/>
          <w:i/>
          <w:sz w:val="38"/>
          <w:szCs w:val="38"/>
        </w:rPr>
        <w:t>first promise</w:t>
      </w:r>
      <w:r w:rsidRPr="00F20E44">
        <w:rPr>
          <w:rFonts w:ascii="Times New Roman" w:hAnsi="Times New Roman" w:cs="Times New Roman"/>
          <w:sz w:val="38"/>
          <w:szCs w:val="38"/>
        </w:rPr>
        <w:t xml:space="preserve"> of the Messiah…They asked Jesus how do we live for God?  John 6:2</w:t>
      </w:r>
      <w:r>
        <w:rPr>
          <w:rFonts w:ascii="Times New Roman" w:hAnsi="Times New Roman" w:cs="Times New Roman"/>
          <w:sz w:val="38"/>
          <w:szCs w:val="38"/>
        </w:rPr>
        <w:t>8</w:t>
      </w:r>
      <w:r w:rsidRPr="00F20E44">
        <w:rPr>
          <w:rFonts w:ascii="Times New Roman" w:hAnsi="Times New Roman" w:cs="Times New Roman"/>
          <w:sz w:val="38"/>
          <w:szCs w:val="38"/>
        </w:rPr>
        <w:t xml:space="preserve">. In other words, </w:t>
      </w:r>
      <w:r w:rsidRPr="00264794">
        <w:rPr>
          <w:rFonts w:ascii="Times New Roman" w:hAnsi="Times New Roman" w:cs="Times New Roman"/>
          <w:i/>
          <w:sz w:val="38"/>
          <w:szCs w:val="38"/>
        </w:rPr>
        <w:t>“how do we keep God’s covenant?”</w:t>
      </w:r>
      <w:r>
        <w:rPr>
          <w:rFonts w:ascii="Times New Roman" w:hAnsi="Times New Roman" w:cs="Times New Roman"/>
          <w:sz w:val="38"/>
          <w:szCs w:val="38"/>
        </w:rPr>
        <w:t xml:space="preserve">  Jesus responded, John 6:29</w:t>
      </w:r>
      <w:r w:rsidRPr="00F20E44">
        <w:rPr>
          <w:rFonts w:ascii="Times New Roman" w:hAnsi="Times New Roman" w:cs="Times New Roman"/>
          <w:sz w:val="38"/>
          <w:szCs w:val="38"/>
        </w:rPr>
        <w:t xml:space="preserve">, Jesus answered and said to </w:t>
      </w:r>
      <w:r w:rsidRPr="00F20E44">
        <w:rPr>
          <w:rFonts w:ascii="Times New Roman" w:hAnsi="Times New Roman" w:cs="Times New Roman"/>
          <w:sz w:val="38"/>
          <w:szCs w:val="38"/>
        </w:rPr>
        <w:lastRenderedPageBreak/>
        <w:t xml:space="preserve">them, </w:t>
      </w:r>
      <w:r w:rsidRPr="00264794">
        <w:rPr>
          <w:rFonts w:ascii="Times New Roman" w:hAnsi="Times New Roman" w:cs="Times New Roman"/>
          <w:i/>
          <w:sz w:val="38"/>
          <w:szCs w:val="38"/>
        </w:rPr>
        <w:t>“This is the work of God, that you believe in Him whom He sent.”</w:t>
      </w:r>
      <w:r w:rsidR="00156B1C">
        <w:rPr>
          <w:rFonts w:ascii="Times New Roman" w:hAnsi="Times New Roman" w:cs="Times New Roman"/>
          <w:sz w:val="38"/>
          <w:szCs w:val="38"/>
        </w:rPr>
        <w:t xml:space="preserve">  </w:t>
      </w:r>
      <w:r w:rsidR="00156B1C" w:rsidRPr="00264794">
        <w:rPr>
          <w:rFonts w:ascii="Times New Roman" w:hAnsi="Times New Roman" w:cs="Times New Roman"/>
          <w:b/>
          <w:i/>
          <w:sz w:val="38"/>
          <w:szCs w:val="38"/>
          <w:u w:val="single"/>
        </w:rPr>
        <w:t>It’s still the same…hear His voice…the physical expression of His distinct Person…and trust Him….</w:t>
      </w:r>
    </w:p>
    <w:p w14:paraId="1FD98C32" w14:textId="169332C1" w:rsidR="00156B1C" w:rsidRPr="00F20E44" w:rsidRDefault="00156B1C" w:rsidP="001F7CE6">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This is the simplicity of the keys of life and death, man…God has never changed…</w:t>
      </w:r>
      <w:r w:rsidRPr="00264794">
        <w:rPr>
          <w:rFonts w:ascii="Times New Roman" w:hAnsi="Times New Roman" w:cs="Times New Roman"/>
          <w:b/>
          <w:i/>
          <w:sz w:val="38"/>
          <w:szCs w:val="38"/>
        </w:rPr>
        <w:t>from the perfection of the Garden lost…to the perfection upheld at the cross</w:t>
      </w:r>
      <w:r>
        <w:rPr>
          <w:rFonts w:ascii="Times New Roman" w:hAnsi="Times New Roman" w:cs="Times New Roman"/>
          <w:sz w:val="38"/>
          <w:szCs w:val="38"/>
        </w:rPr>
        <w:t>…to today and where you are at…</w:t>
      </w:r>
      <w:r w:rsidRPr="00264794">
        <w:rPr>
          <w:rFonts w:ascii="Times New Roman" w:hAnsi="Times New Roman" w:cs="Times New Roman"/>
          <w:b/>
          <w:sz w:val="38"/>
          <w:szCs w:val="38"/>
          <w:u w:val="single"/>
        </w:rPr>
        <w:t>trust the Lord.</w:t>
      </w:r>
      <w:r>
        <w:rPr>
          <w:rFonts w:ascii="Times New Roman" w:hAnsi="Times New Roman" w:cs="Times New Roman"/>
          <w:sz w:val="38"/>
          <w:szCs w:val="38"/>
        </w:rPr>
        <w:t xml:space="preserve">  Open your heart to Him, seek Him, obey Him.  Follow His lead…that is the very beginning of wisdom in your situation…and really where the light of life begins to finally overwhelm the darkn</w:t>
      </w:r>
      <w:r w:rsidR="00264794">
        <w:rPr>
          <w:rFonts w:ascii="Times New Roman" w:hAnsi="Times New Roman" w:cs="Times New Roman"/>
          <w:sz w:val="38"/>
          <w:szCs w:val="38"/>
        </w:rPr>
        <w:t>e</w:t>
      </w:r>
      <w:r>
        <w:rPr>
          <w:rFonts w:ascii="Times New Roman" w:hAnsi="Times New Roman" w:cs="Times New Roman"/>
          <w:sz w:val="38"/>
          <w:szCs w:val="38"/>
        </w:rPr>
        <w:t>ss…</w:t>
      </w:r>
      <w:r w:rsidR="00264794">
        <w:rPr>
          <w:rFonts w:ascii="Times New Roman" w:hAnsi="Times New Roman" w:cs="Times New Roman"/>
          <w:sz w:val="38"/>
          <w:szCs w:val="38"/>
        </w:rPr>
        <w:t xml:space="preserve">if God isn’t using you right now, are you trusting Him?  </w:t>
      </w:r>
      <w:bookmarkStart w:id="0" w:name="_GoBack"/>
      <w:r w:rsidR="00264794" w:rsidRPr="00264794">
        <w:rPr>
          <w:rFonts w:ascii="Times New Roman" w:hAnsi="Times New Roman" w:cs="Times New Roman"/>
          <w:b/>
          <w:sz w:val="38"/>
          <w:szCs w:val="38"/>
          <w:u w:val="single"/>
        </w:rPr>
        <w:t>Faith is a work of the moment.</w:t>
      </w:r>
      <w:bookmarkEnd w:id="0"/>
    </w:p>
    <w:sectPr w:rsidR="00156B1C" w:rsidRPr="00F20E44" w:rsidSect="00851CE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95CCA" w14:textId="77777777" w:rsidR="00517C2A" w:rsidRDefault="00517C2A" w:rsidP="00851CE0">
      <w:pPr>
        <w:spacing w:after="0" w:line="240" w:lineRule="auto"/>
      </w:pPr>
      <w:r>
        <w:separator/>
      </w:r>
    </w:p>
  </w:endnote>
  <w:endnote w:type="continuationSeparator" w:id="0">
    <w:p w14:paraId="0B72C8F7" w14:textId="77777777" w:rsidR="00517C2A" w:rsidRDefault="00517C2A" w:rsidP="0085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793DC" w14:textId="77777777" w:rsidR="00517C2A" w:rsidRDefault="00517C2A" w:rsidP="00851CE0">
      <w:pPr>
        <w:spacing w:after="0" w:line="240" w:lineRule="auto"/>
      </w:pPr>
      <w:r>
        <w:separator/>
      </w:r>
    </w:p>
  </w:footnote>
  <w:footnote w:type="continuationSeparator" w:id="0">
    <w:p w14:paraId="7EFFC2D7" w14:textId="77777777" w:rsidR="00517C2A" w:rsidRDefault="00517C2A" w:rsidP="00851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00658"/>
    <w:multiLevelType w:val="hybridMultilevel"/>
    <w:tmpl w:val="1F50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379DE"/>
    <w:multiLevelType w:val="hybridMultilevel"/>
    <w:tmpl w:val="2C98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14C61"/>
    <w:multiLevelType w:val="hybridMultilevel"/>
    <w:tmpl w:val="F4EC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48"/>
    <w:rsid w:val="00156B1C"/>
    <w:rsid w:val="00176087"/>
    <w:rsid w:val="00203450"/>
    <w:rsid w:val="00264794"/>
    <w:rsid w:val="002A2E4B"/>
    <w:rsid w:val="002E1EDD"/>
    <w:rsid w:val="00384004"/>
    <w:rsid w:val="004E2114"/>
    <w:rsid w:val="00517C2A"/>
    <w:rsid w:val="0054288D"/>
    <w:rsid w:val="0056130B"/>
    <w:rsid w:val="00573306"/>
    <w:rsid w:val="005B7713"/>
    <w:rsid w:val="00653260"/>
    <w:rsid w:val="00746EF6"/>
    <w:rsid w:val="007B2B45"/>
    <w:rsid w:val="007E30D2"/>
    <w:rsid w:val="00811E0E"/>
    <w:rsid w:val="00851CE0"/>
    <w:rsid w:val="00896E98"/>
    <w:rsid w:val="008B5B40"/>
    <w:rsid w:val="009875B7"/>
    <w:rsid w:val="00A704AA"/>
    <w:rsid w:val="00A87D46"/>
    <w:rsid w:val="00AC3F0D"/>
    <w:rsid w:val="00AF7F94"/>
    <w:rsid w:val="00B72C8D"/>
    <w:rsid w:val="00BC3A6D"/>
    <w:rsid w:val="00C13E48"/>
    <w:rsid w:val="00C46C89"/>
    <w:rsid w:val="00C75717"/>
    <w:rsid w:val="00C8537D"/>
    <w:rsid w:val="00CC3C7F"/>
    <w:rsid w:val="00CD1999"/>
    <w:rsid w:val="00CD5B12"/>
    <w:rsid w:val="00D4436E"/>
    <w:rsid w:val="00D4507A"/>
    <w:rsid w:val="00D73F61"/>
    <w:rsid w:val="00E11523"/>
    <w:rsid w:val="00EB338B"/>
    <w:rsid w:val="00EC56AB"/>
    <w:rsid w:val="00EC75E1"/>
    <w:rsid w:val="00F20E44"/>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851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E0"/>
  </w:style>
  <w:style w:type="paragraph" w:styleId="Footer">
    <w:name w:val="footer"/>
    <w:basedOn w:val="Normal"/>
    <w:link w:val="FooterChar"/>
    <w:uiPriority w:val="99"/>
    <w:unhideWhenUsed/>
    <w:rsid w:val="00851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CE0"/>
  </w:style>
  <w:style w:type="paragraph" w:styleId="BalloonText">
    <w:name w:val="Balloon Text"/>
    <w:basedOn w:val="Normal"/>
    <w:link w:val="BalloonTextChar"/>
    <w:uiPriority w:val="99"/>
    <w:semiHidden/>
    <w:unhideWhenUsed/>
    <w:rsid w:val="005B7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27425">
      <w:bodyDiv w:val="1"/>
      <w:marLeft w:val="0"/>
      <w:marRight w:val="0"/>
      <w:marTop w:val="0"/>
      <w:marBottom w:val="0"/>
      <w:divBdr>
        <w:top w:val="none" w:sz="0" w:space="0" w:color="auto"/>
        <w:left w:val="none" w:sz="0" w:space="0" w:color="auto"/>
        <w:bottom w:val="none" w:sz="0" w:space="0" w:color="auto"/>
        <w:right w:val="none" w:sz="0" w:space="0" w:color="auto"/>
      </w:divBdr>
      <w:divsChild>
        <w:div w:id="1297758457">
          <w:marLeft w:val="0"/>
          <w:marRight w:val="0"/>
          <w:marTop w:val="0"/>
          <w:marBottom w:val="0"/>
          <w:divBdr>
            <w:top w:val="none" w:sz="0" w:space="0" w:color="auto"/>
            <w:left w:val="none" w:sz="0" w:space="0" w:color="auto"/>
            <w:bottom w:val="none" w:sz="0" w:space="0" w:color="auto"/>
            <w:right w:val="none" w:sz="0" w:space="0" w:color="auto"/>
          </w:divBdr>
          <w:divsChild>
            <w:div w:id="1446852193">
              <w:marLeft w:val="0"/>
              <w:marRight w:val="0"/>
              <w:marTop w:val="0"/>
              <w:marBottom w:val="0"/>
              <w:divBdr>
                <w:top w:val="none" w:sz="0" w:space="0" w:color="auto"/>
                <w:left w:val="none" w:sz="0" w:space="0" w:color="auto"/>
                <w:bottom w:val="none" w:sz="0" w:space="0" w:color="auto"/>
                <w:right w:val="none" w:sz="0" w:space="0" w:color="auto"/>
              </w:divBdr>
              <w:divsChild>
                <w:div w:id="997996760">
                  <w:marLeft w:val="0"/>
                  <w:marRight w:val="0"/>
                  <w:marTop w:val="0"/>
                  <w:marBottom w:val="0"/>
                  <w:divBdr>
                    <w:top w:val="none" w:sz="0" w:space="0" w:color="auto"/>
                    <w:left w:val="none" w:sz="0" w:space="0" w:color="auto"/>
                    <w:bottom w:val="none" w:sz="0" w:space="0" w:color="auto"/>
                    <w:right w:val="none" w:sz="0" w:space="0" w:color="auto"/>
                  </w:divBdr>
                  <w:divsChild>
                    <w:div w:id="1348101462">
                      <w:marLeft w:val="0"/>
                      <w:marRight w:val="0"/>
                      <w:marTop w:val="0"/>
                      <w:marBottom w:val="0"/>
                      <w:divBdr>
                        <w:top w:val="none" w:sz="0" w:space="0" w:color="auto"/>
                        <w:left w:val="none" w:sz="0" w:space="0" w:color="auto"/>
                        <w:bottom w:val="none" w:sz="0" w:space="0" w:color="auto"/>
                        <w:right w:val="none" w:sz="0" w:space="0" w:color="auto"/>
                      </w:divBdr>
                      <w:divsChild>
                        <w:div w:id="147020198">
                          <w:marLeft w:val="0"/>
                          <w:marRight w:val="0"/>
                          <w:marTop w:val="0"/>
                          <w:marBottom w:val="0"/>
                          <w:divBdr>
                            <w:top w:val="none" w:sz="0" w:space="0" w:color="auto"/>
                            <w:left w:val="none" w:sz="0" w:space="0" w:color="auto"/>
                            <w:bottom w:val="none" w:sz="0" w:space="0" w:color="auto"/>
                            <w:right w:val="none" w:sz="0" w:space="0" w:color="auto"/>
                          </w:divBdr>
                          <w:divsChild>
                            <w:div w:id="1725912110">
                              <w:marLeft w:val="0"/>
                              <w:marRight w:val="0"/>
                              <w:marTop w:val="0"/>
                              <w:marBottom w:val="0"/>
                              <w:divBdr>
                                <w:top w:val="none" w:sz="0" w:space="0" w:color="auto"/>
                                <w:left w:val="none" w:sz="0" w:space="0" w:color="auto"/>
                                <w:bottom w:val="none" w:sz="0" w:space="0" w:color="auto"/>
                                <w:right w:val="none" w:sz="0" w:space="0" w:color="auto"/>
                              </w:divBdr>
                              <w:divsChild>
                                <w:div w:id="1569341851">
                                  <w:marLeft w:val="0"/>
                                  <w:marRight w:val="0"/>
                                  <w:marTop w:val="0"/>
                                  <w:marBottom w:val="0"/>
                                  <w:divBdr>
                                    <w:top w:val="none" w:sz="0" w:space="0" w:color="auto"/>
                                    <w:left w:val="none" w:sz="0" w:space="0" w:color="auto"/>
                                    <w:bottom w:val="none" w:sz="0" w:space="0" w:color="auto"/>
                                    <w:right w:val="none" w:sz="0" w:space="0" w:color="auto"/>
                                  </w:divBdr>
                                  <w:divsChild>
                                    <w:div w:id="628635127">
                                      <w:marLeft w:val="0"/>
                                      <w:marRight w:val="0"/>
                                      <w:marTop w:val="0"/>
                                      <w:marBottom w:val="0"/>
                                      <w:divBdr>
                                        <w:top w:val="none" w:sz="0" w:space="0" w:color="auto"/>
                                        <w:left w:val="none" w:sz="0" w:space="0" w:color="auto"/>
                                        <w:bottom w:val="none" w:sz="0" w:space="0" w:color="auto"/>
                                        <w:right w:val="none" w:sz="0" w:space="0" w:color="auto"/>
                                      </w:divBdr>
                                      <w:divsChild>
                                        <w:div w:id="594020643">
                                          <w:marLeft w:val="0"/>
                                          <w:marRight w:val="0"/>
                                          <w:marTop w:val="0"/>
                                          <w:marBottom w:val="0"/>
                                          <w:divBdr>
                                            <w:top w:val="none" w:sz="0" w:space="0" w:color="auto"/>
                                            <w:left w:val="none" w:sz="0" w:space="0" w:color="auto"/>
                                            <w:bottom w:val="none" w:sz="0" w:space="0" w:color="auto"/>
                                            <w:right w:val="none" w:sz="0" w:space="0" w:color="auto"/>
                                          </w:divBdr>
                                          <w:divsChild>
                                            <w:div w:id="768114424">
                                              <w:marLeft w:val="0"/>
                                              <w:marRight w:val="0"/>
                                              <w:marTop w:val="0"/>
                                              <w:marBottom w:val="0"/>
                                              <w:divBdr>
                                                <w:top w:val="none" w:sz="0" w:space="0" w:color="auto"/>
                                                <w:left w:val="none" w:sz="0" w:space="0" w:color="auto"/>
                                                <w:bottom w:val="none" w:sz="0" w:space="0" w:color="auto"/>
                                                <w:right w:val="none" w:sz="0" w:space="0" w:color="auto"/>
                                              </w:divBdr>
                                              <w:divsChild>
                                                <w:div w:id="1410885931">
                                                  <w:marLeft w:val="0"/>
                                                  <w:marRight w:val="0"/>
                                                  <w:marTop w:val="0"/>
                                                  <w:marBottom w:val="0"/>
                                                  <w:divBdr>
                                                    <w:top w:val="none" w:sz="0" w:space="0" w:color="auto"/>
                                                    <w:left w:val="none" w:sz="0" w:space="0" w:color="auto"/>
                                                    <w:bottom w:val="none" w:sz="0" w:space="0" w:color="auto"/>
                                                    <w:right w:val="none" w:sz="0" w:space="0" w:color="auto"/>
                                                  </w:divBdr>
                                                  <w:divsChild>
                                                    <w:div w:id="5456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NC8yMy8yMDE5IDEwOjEwOjQyIEFNPC9EYXRlVGltZT48TGFiZWxTdHJpbmc+VGhpcyBhcnRpZmFjdCBoYXMgbm8gY2xhc3NpZmljYXRpb24u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96B33-6DFF-4CB6-9EA5-901A0CE540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0EF4CEC-50FC-4EDF-85AF-9892F3F6484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64581AE-CCC9-4010-AD9C-69FFD6C2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Matt</dc:creator>
  <cp:keywords/>
  <dc:description/>
  <cp:lastModifiedBy>Matthew Korniotes</cp:lastModifiedBy>
  <cp:revision>4</cp:revision>
  <cp:lastPrinted>2016-04-16T03:23:00Z</cp:lastPrinted>
  <dcterms:created xsi:type="dcterms:W3CDTF">2019-04-24T14:47:00Z</dcterms:created>
  <dcterms:modified xsi:type="dcterms:W3CDTF">2019-04-24T15:05:00Z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48f7c929-0ef7-4e37-8d8f-36fef124e4a8</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{80EF4CEC-50FC-4EDF-85AF-9892F3F64847}</vt:lpwstr>
  </property>
</Properties>
</file>